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15F97140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>Bildcredits</w:t>
      </w:r>
      <w:proofErr w:type="spellEnd"/>
      <w:r w:rsidR="006A6283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 xml:space="preserve"> / Captions</w:t>
      </w:r>
    </w:p>
    <w:p w14:paraId="383F7CCF" w14:textId="5879C801" w:rsidR="00CF7669" w:rsidRPr="00A56563" w:rsidRDefault="002561AC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 xml:space="preserve">Johanna Binder. </w:t>
      </w:r>
      <w:proofErr w:type="spellStart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Fabula</w:t>
      </w:r>
      <w:proofErr w:type="spellEnd"/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 xml:space="preserve"> Rasa</w:t>
      </w:r>
    </w:p>
    <w:p w14:paraId="7E5356A0" w14:textId="41E804A4" w:rsidR="00A72C46" w:rsidRPr="002561AC" w:rsidRDefault="002561AC" w:rsidP="00ED4E40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</w:pPr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19. Oktober </w:t>
      </w:r>
      <w:r w:rsidR="00CF7669"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– </w:t>
      </w:r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1</w:t>
      </w:r>
      <w:r w:rsidR="00CF7669"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.</w:t>
      </w:r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Dezember </w:t>
      </w:r>
      <w:r w:rsidR="00247BBC"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2019</w:t>
      </w:r>
      <w:r w:rsidR="006A6283"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/ </w:t>
      </w:r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19 </w:t>
      </w:r>
      <w:proofErr w:type="spellStart"/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October</w:t>
      </w:r>
      <w:proofErr w:type="spellEnd"/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</w:t>
      </w:r>
      <w:r w:rsidR="006A6283"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– </w:t>
      </w:r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1 </w:t>
      </w:r>
      <w:proofErr w:type="spellStart"/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December</w:t>
      </w:r>
      <w:proofErr w:type="spellEnd"/>
      <w:r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 xml:space="preserve"> </w:t>
      </w:r>
      <w:r w:rsidR="006A6283" w:rsidRPr="002561AC">
        <w:rPr>
          <w:rFonts w:ascii="Arial" w:eastAsia="Times New Roman" w:hAnsi="Arial" w:cs="Arial"/>
          <w:color w:val="000000" w:themeColor="text1"/>
          <w:sz w:val="19"/>
          <w:szCs w:val="19"/>
          <w:lang w:val="de-AT" w:eastAsia="de-DE"/>
        </w:rPr>
        <w:t>2019</w:t>
      </w:r>
    </w:p>
    <w:p w14:paraId="2821EE99" w14:textId="77777777" w:rsidR="00247BBC" w:rsidRPr="002561AC" w:rsidRDefault="00247BBC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7EE07B4C" w14:textId="77777777" w:rsidR="005C073E" w:rsidRPr="002561AC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de-AT" w:eastAsia="de-DE"/>
        </w:rPr>
      </w:pPr>
    </w:p>
    <w:p w14:paraId="0BF43625" w14:textId="1CCAB962" w:rsidR="005C073E" w:rsidRPr="002561AC" w:rsidRDefault="002561AC" w:rsidP="005C073E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de-AT" w:eastAsia="de-AT"/>
        </w:rPr>
      </w:pPr>
      <w:r>
        <w:rPr>
          <w:rFonts w:ascii="Arial" w:eastAsia="Times New Roman" w:hAnsi="Arial" w:cs="Arial"/>
          <w:b/>
          <w:sz w:val="19"/>
          <w:szCs w:val="19"/>
          <w:lang w:val="de-AT" w:eastAsia="de-AT"/>
        </w:rPr>
        <w:t>Installation</w:t>
      </w:r>
      <w:r>
        <w:rPr>
          <w:rFonts w:ascii="Arial" w:eastAsia="Times New Roman" w:hAnsi="Arial" w:cs="Arial"/>
          <w:b/>
          <w:sz w:val="19"/>
          <w:szCs w:val="19"/>
          <w:lang w:val="de-AT" w:eastAsia="de-AT"/>
        </w:rPr>
        <w:br/>
      </w:r>
    </w:p>
    <w:p w14:paraId="1D8EFD18" w14:textId="77777777" w:rsidR="002561AC" w:rsidRPr="002561AC" w:rsidRDefault="002561AC" w:rsidP="0025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de-AT"/>
        </w:rPr>
      </w:pPr>
      <w:proofErr w:type="spellStart"/>
      <w:r w:rsidRPr="002561AC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Palmeras</w:t>
      </w:r>
      <w:proofErr w:type="spellEnd"/>
      <w:r w:rsidRPr="002561AC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 xml:space="preserve"> en la </w:t>
      </w:r>
      <w:proofErr w:type="spellStart"/>
      <w:r w:rsidRPr="002561AC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tormenta</w:t>
      </w:r>
      <w:proofErr w:type="spellEnd"/>
      <w:r w:rsidRPr="002561AC">
        <w:rPr>
          <w:rFonts w:ascii="Arial" w:hAnsi="Arial" w:cs="Arial"/>
          <w:color w:val="000000" w:themeColor="text1"/>
          <w:sz w:val="19"/>
          <w:szCs w:val="19"/>
          <w:lang w:val="de-AT"/>
        </w:rPr>
        <w:t>, 2019</w:t>
      </w:r>
    </w:p>
    <w:p w14:paraId="119034E6" w14:textId="77777777" w:rsidR="002561AC" w:rsidRPr="002561AC" w:rsidRDefault="002561AC" w:rsidP="002561AC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</w:p>
    <w:p w14:paraId="644A115A" w14:textId="77777777" w:rsidR="002561AC" w:rsidRDefault="002561AC" w:rsidP="002561AC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Video, 5 min 30 sec</w:t>
      </w:r>
    </w:p>
    <w:p w14:paraId="08889393" w14:textId="77777777" w:rsidR="002561AC" w:rsidRDefault="002561AC" w:rsidP="002561AC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proofErr w:type="spellStart"/>
      <w:r>
        <w:rPr>
          <w:rFonts w:ascii="Arial" w:hAnsi="Arial" w:cs="Arial"/>
          <w:sz w:val="19"/>
          <w:szCs w:val="19"/>
          <w:lang w:val="en-GB"/>
        </w:rPr>
        <w:t>Objekt</w:t>
      </w:r>
      <w:proofErr w:type="spellEnd"/>
      <w:r>
        <w:rPr>
          <w:rFonts w:ascii="Arial" w:hAnsi="Arial" w:cs="Arial"/>
          <w:sz w:val="19"/>
          <w:szCs w:val="19"/>
          <w:lang w:val="en-GB"/>
        </w:rPr>
        <w:t xml:space="preserve"> 1,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Holz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Glas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Gips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Mörtel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, Ton, Lack, 30 x 30 x 150 cm</w:t>
      </w:r>
    </w:p>
    <w:p w14:paraId="7A9214C3" w14:textId="77777777" w:rsidR="002561AC" w:rsidRDefault="002561AC" w:rsidP="0025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Object 2,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Holz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Keramik</w:t>
      </w:r>
      <w:proofErr w:type="spellEnd"/>
      <w:r>
        <w:rPr>
          <w:rFonts w:ascii="Arial" w:hAnsi="Arial" w:cs="Arial"/>
          <w:color w:val="000000" w:themeColor="text1"/>
          <w:sz w:val="19"/>
          <w:szCs w:val="19"/>
          <w:lang w:val="en-US"/>
        </w:rPr>
        <w:t>, 50 x 50 x 102 cm</w:t>
      </w:r>
    </w:p>
    <w:p w14:paraId="51337D0B" w14:textId="77777777" w:rsidR="002561AC" w:rsidRDefault="002561AC" w:rsidP="002561AC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</w:p>
    <w:p w14:paraId="3F50E0BE" w14:textId="77777777" w:rsidR="002561AC" w:rsidRDefault="002561AC" w:rsidP="002561AC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Courtesy of the artist</w:t>
      </w:r>
    </w:p>
    <w:p w14:paraId="1E843657" w14:textId="77777777" w:rsidR="005C073E" w:rsidRPr="005C073E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25A04FFE" w14:textId="77777777" w:rsidR="00BA1AD9" w:rsidRDefault="007669A9" w:rsidP="00BD2E90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</w:t>
      </w:r>
    </w:p>
    <w:p w14:paraId="5DD41D5E" w14:textId="3E9696D4" w:rsidR="00BA1AD9" w:rsidRPr="00BA1AD9" w:rsidRDefault="00BA1AD9" w:rsidP="00BA1AD9">
      <w:pPr>
        <w:spacing w:after="0" w:line="280" w:lineRule="exact"/>
        <w:rPr>
          <w:rFonts w:ascii="Arial" w:hAnsi="Arial" w:cs="Arial"/>
          <w:iCs/>
          <w:sz w:val="19"/>
          <w:szCs w:val="19"/>
          <w:lang w:val="en-GB"/>
        </w:rPr>
      </w:pPr>
      <w:r w:rsidRPr="00BA1AD9">
        <w:rPr>
          <w:rFonts w:ascii="Arial" w:hAnsi="Arial" w:cs="Arial"/>
          <w:sz w:val="19"/>
          <w:szCs w:val="19"/>
          <w:lang w:val="en-GB"/>
        </w:rPr>
        <w:t xml:space="preserve">Johanna Binder, </w:t>
      </w:r>
      <w:proofErr w:type="spellStart"/>
      <w:r w:rsidRPr="00BA1AD9">
        <w:rPr>
          <w:rFonts w:ascii="Arial" w:hAnsi="Arial" w:cs="Arial"/>
          <w:i/>
          <w:sz w:val="19"/>
          <w:szCs w:val="19"/>
          <w:lang w:val="en-GB"/>
        </w:rPr>
        <w:t>Palmeras</w:t>
      </w:r>
      <w:proofErr w:type="spellEnd"/>
      <w:r w:rsidRPr="00BA1AD9">
        <w:rPr>
          <w:rFonts w:ascii="Arial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BA1AD9">
        <w:rPr>
          <w:rFonts w:ascii="Arial" w:hAnsi="Arial" w:cs="Arial"/>
          <w:i/>
          <w:sz w:val="19"/>
          <w:szCs w:val="19"/>
          <w:lang w:val="en-GB"/>
        </w:rPr>
        <w:t>en</w:t>
      </w:r>
      <w:proofErr w:type="spellEnd"/>
      <w:r w:rsidRPr="00BA1AD9">
        <w:rPr>
          <w:rFonts w:ascii="Arial" w:hAnsi="Arial" w:cs="Arial"/>
          <w:i/>
          <w:sz w:val="19"/>
          <w:szCs w:val="19"/>
          <w:lang w:val="en-GB"/>
        </w:rPr>
        <w:t xml:space="preserve"> la </w:t>
      </w:r>
      <w:proofErr w:type="spellStart"/>
      <w:r w:rsidRPr="00BA1AD9">
        <w:rPr>
          <w:rFonts w:ascii="Arial" w:hAnsi="Arial" w:cs="Arial"/>
          <w:i/>
          <w:sz w:val="19"/>
          <w:szCs w:val="19"/>
          <w:lang w:val="en-GB"/>
        </w:rPr>
        <w:t>tormenta</w:t>
      </w:r>
      <w:proofErr w:type="spellEnd"/>
      <w:r w:rsidRPr="00BA1AD9">
        <w:rPr>
          <w:rFonts w:ascii="Arial" w:hAnsi="Arial" w:cs="Arial"/>
          <w:sz w:val="19"/>
          <w:szCs w:val="19"/>
          <w:lang w:val="en-GB"/>
        </w:rPr>
        <w:t xml:space="preserve">, 2019, </w:t>
      </w:r>
      <w:proofErr w:type="spellStart"/>
      <w:r w:rsidRPr="00BA1AD9">
        <w:rPr>
          <w:rFonts w:ascii="Arial" w:hAnsi="Arial" w:cs="Arial"/>
          <w:sz w:val="19"/>
          <w:szCs w:val="19"/>
          <w:lang w:val="en-GB"/>
        </w:rPr>
        <w:t>Videostill</w:t>
      </w:r>
      <w:proofErr w:type="spellEnd"/>
      <w:r w:rsidRPr="00BA1AD9">
        <w:rPr>
          <w:rFonts w:ascii="Arial" w:hAnsi="Arial" w:cs="Arial"/>
          <w:sz w:val="19"/>
          <w:szCs w:val="19"/>
          <w:lang w:val="en-GB"/>
        </w:rPr>
        <w:t>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gramStart"/>
      <w:r w:rsidRPr="00BA1AD9">
        <w:rPr>
          <w:rFonts w:ascii="Arial" w:hAnsi="Arial" w:cs="Arial"/>
          <w:iCs/>
          <w:sz w:val="19"/>
          <w:szCs w:val="19"/>
          <w:lang w:val="en-GB"/>
        </w:rPr>
        <w:t>Courtesy of the artist.</w:t>
      </w:r>
      <w:proofErr w:type="gramEnd"/>
    </w:p>
    <w:p w14:paraId="68ABEABA" w14:textId="77777777" w:rsidR="00BA1AD9" w:rsidRPr="00BA1AD9" w:rsidRDefault="00BA1AD9" w:rsidP="00BD2E90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44F9CFE1" w14:textId="22D1E0DB" w:rsidR="00BD2E90" w:rsidRPr="00802054" w:rsidRDefault="00BA1AD9" w:rsidP="00BD2E90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2</w:t>
      </w:r>
      <w:r w:rsidR="00DF09C2" w:rsidRPr="00802054">
        <w:rPr>
          <w:rFonts w:ascii="Arial" w:hAnsi="Arial" w:cs="Arial"/>
          <w:color w:val="000000" w:themeColor="text1"/>
          <w:sz w:val="16"/>
          <w:szCs w:val="16"/>
          <w:lang w:val="de-AT"/>
        </w:rPr>
        <w:t>-</w:t>
      </w:r>
      <w:r w:rsidR="002561AC">
        <w:rPr>
          <w:rFonts w:ascii="Arial" w:hAnsi="Arial" w:cs="Arial"/>
          <w:color w:val="000000" w:themeColor="text1"/>
          <w:sz w:val="16"/>
          <w:szCs w:val="16"/>
          <w:lang w:val="de-AT"/>
        </w:rPr>
        <w:t>4</w:t>
      </w:r>
    </w:p>
    <w:p w14:paraId="5C20E1F1" w14:textId="422400F6" w:rsidR="00AB4C7F" w:rsidRPr="00247BBC" w:rsidRDefault="00247BBC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proofErr w:type="spellStart"/>
      <w:r w:rsidR="002561AC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Fabula</w:t>
      </w:r>
      <w:proofErr w:type="spellEnd"/>
      <w:r w:rsidR="002561AC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Rasa</w:t>
      </w:r>
      <w:r w:rsidR="00BD2E90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,</w:t>
      </w:r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 w:rsidR="006F21FB">
        <w:rPr>
          <w:rFonts w:ascii="Arial" w:hAnsi="Arial" w:cs="Arial"/>
          <w:color w:val="000000" w:themeColor="text1"/>
          <w:sz w:val="19"/>
          <w:szCs w:val="19"/>
        </w:rPr>
        <w:t>9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 w:rsidR="002561AC"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,</w:t>
      </w:r>
    </w:p>
    <w:p w14:paraId="352C1222" w14:textId="3B7D3200" w:rsidR="00BD2E90" w:rsidRPr="00247BBC" w:rsidRDefault="00BD2E9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0808E9C5" w14:textId="77777777" w:rsid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681563C1" w14:textId="77777777" w:rsidR="006A6283" w:rsidRDefault="006A6283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1CCDD597" w14:textId="77777777" w:rsidR="005C073E" w:rsidRDefault="005C073E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2ADA05C4" w14:textId="77777777" w:rsidR="002561AC" w:rsidRPr="002561AC" w:rsidRDefault="002561AC" w:rsidP="002561AC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de-AT" w:eastAsia="de-AT"/>
        </w:rPr>
      </w:pPr>
      <w:r>
        <w:rPr>
          <w:rFonts w:ascii="Arial" w:eastAsia="Times New Roman" w:hAnsi="Arial" w:cs="Arial"/>
          <w:b/>
          <w:sz w:val="19"/>
          <w:szCs w:val="19"/>
          <w:lang w:val="de-AT" w:eastAsia="de-AT"/>
        </w:rPr>
        <w:t>Installation</w:t>
      </w:r>
      <w:r>
        <w:rPr>
          <w:rFonts w:ascii="Arial" w:eastAsia="Times New Roman" w:hAnsi="Arial" w:cs="Arial"/>
          <w:b/>
          <w:sz w:val="19"/>
          <w:szCs w:val="19"/>
          <w:lang w:val="de-AT" w:eastAsia="de-AT"/>
        </w:rPr>
        <w:br/>
      </w:r>
    </w:p>
    <w:p w14:paraId="091BFF1B" w14:textId="77777777" w:rsidR="002561AC" w:rsidRPr="002561AC" w:rsidRDefault="002561AC" w:rsidP="0025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de-AT"/>
        </w:rPr>
      </w:pPr>
      <w:proofErr w:type="spellStart"/>
      <w:r w:rsidRPr="002561AC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Palmeras</w:t>
      </w:r>
      <w:proofErr w:type="spellEnd"/>
      <w:r w:rsidRPr="002561AC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 xml:space="preserve"> en la </w:t>
      </w:r>
      <w:proofErr w:type="spellStart"/>
      <w:r w:rsidRPr="002561AC">
        <w:rPr>
          <w:rFonts w:ascii="Arial" w:hAnsi="Arial" w:cs="Arial"/>
          <w:i/>
          <w:color w:val="000000" w:themeColor="text1"/>
          <w:sz w:val="19"/>
          <w:szCs w:val="19"/>
          <w:lang w:val="de-AT"/>
        </w:rPr>
        <w:t>tormenta</w:t>
      </w:r>
      <w:proofErr w:type="spellEnd"/>
      <w:r w:rsidRPr="002561AC">
        <w:rPr>
          <w:rFonts w:ascii="Arial" w:hAnsi="Arial" w:cs="Arial"/>
          <w:color w:val="000000" w:themeColor="text1"/>
          <w:sz w:val="19"/>
          <w:szCs w:val="19"/>
          <w:lang w:val="de-AT"/>
        </w:rPr>
        <w:t>, 2019</w:t>
      </w:r>
    </w:p>
    <w:p w14:paraId="12166C8D" w14:textId="77777777" w:rsidR="002561AC" w:rsidRPr="002561AC" w:rsidRDefault="002561AC" w:rsidP="002561AC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</w:p>
    <w:p w14:paraId="014F2A7A" w14:textId="77777777" w:rsidR="002561AC" w:rsidRPr="002561AC" w:rsidRDefault="002561AC" w:rsidP="002561AC">
      <w:pPr>
        <w:spacing w:after="0" w:line="280" w:lineRule="exact"/>
        <w:rPr>
          <w:rFonts w:ascii="Arial" w:hAnsi="Arial" w:cs="Arial"/>
          <w:sz w:val="19"/>
          <w:szCs w:val="19"/>
        </w:rPr>
      </w:pPr>
      <w:r w:rsidRPr="002561AC">
        <w:rPr>
          <w:rFonts w:ascii="Arial" w:hAnsi="Arial" w:cs="Arial"/>
          <w:sz w:val="19"/>
          <w:szCs w:val="19"/>
        </w:rPr>
        <w:t>Video, 5 min 30 sec</w:t>
      </w:r>
    </w:p>
    <w:p w14:paraId="551D4836" w14:textId="5974FBD7" w:rsidR="002561AC" w:rsidRPr="002561AC" w:rsidRDefault="002561AC" w:rsidP="002561AC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2561AC">
        <w:rPr>
          <w:rFonts w:ascii="Arial" w:hAnsi="Arial" w:cs="Arial"/>
          <w:sz w:val="19"/>
          <w:szCs w:val="19"/>
          <w:lang w:val="en-GB"/>
        </w:rPr>
        <w:t xml:space="preserve">Object 1,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wood</w:t>
      </w: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glass</w:t>
      </w: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plaster, clay</w:t>
      </w: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varnish</w:t>
      </w: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proofErr w:type="gramStart"/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>30</w:t>
      </w:r>
      <w:proofErr w:type="gramEnd"/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 x 30 x 150 cm</w:t>
      </w:r>
    </w:p>
    <w:p w14:paraId="5F681ACE" w14:textId="2ADBD7E6" w:rsidR="002561AC" w:rsidRPr="002561AC" w:rsidRDefault="002561AC" w:rsidP="002561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Object 2,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wood</w:t>
      </w: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 xml:space="preserve">, </w:t>
      </w:r>
      <w:r>
        <w:rPr>
          <w:rFonts w:ascii="Arial" w:hAnsi="Arial" w:cs="Arial"/>
          <w:color w:val="000000" w:themeColor="text1"/>
          <w:sz w:val="19"/>
          <w:szCs w:val="19"/>
          <w:lang w:val="en-GB"/>
        </w:rPr>
        <w:t>ceramics</w:t>
      </w:r>
      <w:r w:rsidRPr="002561AC">
        <w:rPr>
          <w:rFonts w:ascii="Arial" w:hAnsi="Arial" w:cs="Arial"/>
          <w:color w:val="000000" w:themeColor="text1"/>
          <w:sz w:val="19"/>
          <w:szCs w:val="19"/>
          <w:lang w:val="en-GB"/>
        </w:rPr>
        <w:t>, 50 x 50 x 102 cm</w:t>
      </w:r>
    </w:p>
    <w:p w14:paraId="37D93850" w14:textId="77777777" w:rsidR="002561AC" w:rsidRPr="002561AC" w:rsidRDefault="002561AC" w:rsidP="002561AC">
      <w:pPr>
        <w:spacing w:after="0" w:line="280" w:lineRule="exact"/>
        <w:rPr>
          <w:rFonts w:ascii="Arial" w:hAnsi="Arial" w:cs="Arial"/>
          <w:color w:val="000000" w:themeColor="text1"/>
          <w:sz w:val="19"/>
          <w:szCs w:val="19"/>
          <w:lang w:val="en-GB"/>
        </w:rPr>
      </w:pPr>
    </w:p>
    <w:p w14:paraId="235228FC" w14:textId="77777777" w:rsidR="002561AC" w:rsidRDefault="002561AC" w:rsidP="002561AC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sz w:val="19"/>
          <w:szCs w:val="19"/>
          <w:lang w:val="en-GB"/>
        </w:rPr>
        <w:t>Courtesy of the artist</w:t>
      </w:r>
    </w:p>
    <w:p w14:paraId="21FB0FCF" w14:textId="77777777" w:rsidR="002561AC" w:rsidRPr="005C073E" w:rsidRDefault="002561AC" w:rsidP="002561AC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50316B2C" w14:textId="77777777" w:rsidR="00BA1AD9" w:rsidRPr="00BA1AD9" w:rsidRDefault="00BA1AD9" w:rsidP="00BA1AD9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BA1AD9">
        <w:rPr>
          <w:rFonts w:ascii="Arial" w:hAnsi="Arial" w:cs="Arial"/>
          <w:color w:val="000000" w:themeColor="text1"/>
          <w:sz w:val="16"/>
          <w:szCs w:val="16"/>
          <w:lang w:val="en-GB"/>
        </w:rPr>
        <w:t>1</w:t>
      </w:r>
    </w:p>
    <w:p w14:paraId="12E951F3" w14:textId="771EA7F0" w:rsidR="00BA1AD9" w:rsidRPr="00BA1AD9" w:rsidRDefault="00BA1AD9" w:rsidP="00BA1AD9">
      <w:pPr>
        <w:spacing w:after="0" w:line="280" w:lineRule="exact"/>
        <w:rPr>
          <w:rFonts w:ascii="Arial" w:hAnsi="Arial" w:cs="Arial"/>
          <w:iCs/>
          <w:sz w:val="19"/>
          <w:szCs w:val="19"/>
          <w:lang w:val="en-GB"/>
        </w:rPr>
      </w:pPr>
      <w:r w:rsidRPr="00BA1AD9">
        <w:rPr>
          <w:rFonts w:ascii="Arial" w:hAnsi="Arial" w:cs="Arial"/>
          <w:sz w:val="19"/>
          <w:szCs w:val="19"/>
          <w:lang w:val="en-GB"/>
        </w:rPr>
        <w:t xml:space="preserve">Johanna Binder, </w:t>
      </w:r>
      <w:proofErr w:type="spellStart"/>
      <w:r w:rsidRPr="00BA1AD9">
        <w:rPr>
          <w:rFonts w:ascii="Arial" w:hAnsi="Arial" w:cs="Arial"/>
          <w:i/>
          <w:sz w:val="19"/>
          <w:szCs w:val="19"/>
          <w:lang w:val="en-GB"/>
        </w:rPr>
        <w:t>Palmeras</w:t>
      </w:r>
      <w:proofErr w:type="spellEnd"/>
      <w:r w:rsidRPr="00BA1AD9">
        <w:rPr>
          <w:rFonts w:ascii="Arial" w:hAnsi="Arial" w:cs="Arial"/>
          <w:i/>
          <w:sz w:val="19"/>
          <w:szCs w:val="19"/>
          <w:lang w:val="en-GB"/>
        </w:rPr>
        <w:t xml:space="preserve"> </w:t>
      </w:r>
      <w:proofErr w:type="spellStart"/>
      <w:r w:rsidRPr="00BA1AD9">
        <w:rPr>
          <w:rFonts w:ascii="Arial" w:hAnsi="Arial" w:cs="Arial"/>
          <w:i/>
          <w:sz w:val="19"/>
          <w:szCs w:val="19"/>
          <w:lang w:val="en-GB"/>
        </w:rPr>
        <w:t>en</w:t>
      </w:r>
      <w:proofErr w:type="spellEnd"/>
      <w:r w:rsidRPr="00BA1AD9">
        <w:rPr>
          <w:rFonts w:ascii="Arial" w:hAnsi="Arial" w:cs="Arial"/>
          <w:i/>
          <w:sz w:val="19"/>
          <w:szCs w:val="19"/>
          <w:lang w:val="en-GB"/>
        </w:rPr>
        <w:t xml:space="preserve"> la </w:t>
      </w:r>
      <w:proofErr w:type="spellStart"/>
      <w:r w:rsidRPr="00BA1AD9">
        <w:rPr>
          <w:rFonts w:ascii="Arial" w:hAnsi="Arial" w:cs="Arial"/>
          <w:i/>
          <w:sz w:val="19"/>
          <w:szCs w:val="19"/>
          <w:lang w:val="en-GB"/>
        </w:rPr>
        <w:t>tormenta</w:t>
      </w:r>
      <w:proofErr w:type="spellEnd"/>
      <w:r w:rsidRPr="00BA1AD9">
        <w:rPr>
          <w:rFonts w:ascii="Arial" w:hAnsi="Arial" w:cs="Arial"/>
          <w:sz w:val="19"/>
          <w:szCs w:val="19"/>
          <w:lang w:val="en-GB"/>
        </w:rPr>
        <w:t xml:space="preserve">, 2019, </w:t>
      </w:r>
      <w:proofErr w:type="spellStart"/>
      <w:r>
        <w:rPr>
          <w:rFonts w:ascii="Arial" w:hAnsi="Arial" w:cs="Arial"/>
          <w:sz w:val="19"/>
          <w:szCs w:val="19"/>
          <w:lang w:val="en-GB"/>
        </w:rPr>
        <w:t>v</w:t>
      </w:r>
      <w:r w:rsidRPr="00BA1AD9">
        <w:rPr>
          <w:rFonts w:ascii="Arial" w:hAnsi="Arial" w:cs="Arial"/>
          <w:sz w:val="19"/>
          <w:szCs w:val="19"/>
          <w:lang w:val="en-GB"/>
        </w:rPr>
        <w:t>ideostill</w:t>
      </w:r>
      <w:proofErr w:type="spellEnd"/>
      <w:r w:rsidRPr="00BA1AD9">
        <w:rPr>
          <w:rFonts w:ascii="Arial" w:hAnsi="Arial" w:cs="Arial"/>
          <w:sz w:val="19"/>
          <w:szCs w:val="19"/>
          <w:lang w:val="en-GB"/>
        </w:rPr>
        <w:t>.</w:t>
      </w:r>
      <w:r>
        <w:rPr>
          <w:rFonts w:ascii="Arial" w:hAnsi="Arial" w:cs="Arial"/>
          <w:sz w:val="19"/>
          <w:szCs w:val="19"/>
          <w:lang w:val="en-GB"/>
        </w:rPr>
        <w:t xml:space="preserve"> </w:t>
      </w:r>
      <w:proofErr w:type="gramStart"/>
      <w:r w:rsidRPr="00BA1AD9">
        <w:rPr>
          <w:rFonts w:ascii="Arial" w:hAnsi="Arial" w:cs="Arial"/>
          <w:iCs/>
          <w:sz w:val="19"/>
          <w:szCs w:val="19"/>
          <w:lang w:val="en-GB"/>
        </w:rPr>
        <w:t>Courtesy of the artist.</w:t>
      </w:r>
      <w:proofErr w:type="gramEnd"/>
    </w:p>
    <w:p w14:paraId="1BF99E63" w14:textId="77777777" w:rsidR="00BA1AD9" w:rsidRPr="00BA1AD9" w:rsidRDefault="00BA1AD9" w:rsidP="00BA1AD9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GB"/>
        </w:rPr>
      </w:pPr>
    </w:p>
    <w:p w14:paraId="0E2CDAEB" w14:textId="628AAB41" w:rsidR="006A6283" w:rsidRPr="003C15BD" w:rsidRDefault="00BA1AD9" w:rsidP="006A6283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 w:rsidRPr="003C15BD">
        <w:rPr>
          <w:rFonts w:ascii="Arial" w:hAnsi="Arial" w:cs="Arial"/>
          <w:color w:val="000000" w:themeColor="text1"/>
          <w:sz w:val="16"/>
          <w:szCs w:val="16"/>
          <w:lang w:val="de-AT"/>
        </w:rPr>
        <w:t>2</w:t>
      </w:r>
      <w:r w:rsidR="006A6283" w:rsidRPr="003C15BD">
        <w:rPr>
          <w:rFonts w:ascii="Arial" w:hAnsi="Arial" w:cs="Arial"/>
          <w:color w:val="000000" w:themeColor="text1"/>
          <w:sz w:val="16"/>
          <w:szCs w:val="16"/>
          <w:lang w:val="de-AT"/>
        </w:rPr>
        <w:t>-</w:t>
      </w:r>
      <w:r w:rsidR="003C15BD" w:rsidRPr="003C15BD">
        <w:rPr>
          <w:rFonts w:ascii="Arial" w:hAnsi="Arial" w:cs="Arial"/>
          <w:color w:val="000000" w:themeColor="text1"/>
          <w:sz w:val="16"/>
          <w:szCs w:val="16"/>
          <w:lang w:val="de-AT"/>
        </w:rPr>
        <w:t>4</w:t>
      </w:r>
      <w:bookmarkStart w:id="0" w:name="_GoBack"/>
      <w:bookmarkEnd w:id="0"/>
    </w:p>
    <w:p w14:paraId="69D7180D" w14:textId="5268570B" w:rsidR="006A6283" w:rsidRPr="003C15BD" w:rsidRDefault="006A6283" w:rsidP="006A6283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Exhibition </w:t>
      </w:r>
      <w:proofErr w:type="spellStart"/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>view</w:t>
      </w:r>
      <w:proofErr w:type="spellEnd"/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 </w:t>
      </w:r>
      <w:proofErr w:type="spellStart"/>
      <w:r w:rsidR="002561AC" w:rsidRPr="003C15BD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Fabula</w:t>
      </w:r>
      <w:proofErr w:type="spellEnd"/>
      <w:r w:rsidR="002561AC" w:rsidRPr="003C15BD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 xml:space="preserve"> Rasa</w:t>
      </w:r>
      <w:r w:rsidRPr="003C15BD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val="de-AT" w:eastAsia="de-DE"/>
        </w:rPr>
        <w:t xml:space="preserve">, </w:t>
      </w:r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Salzburger Kunstverein 2019, </w:t>
      </w:r>
      <w:proofErr w:type="spellStart"/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>photo</w:t>
      </w:r>
      <w:proofErr w:type="spellEnd"/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 xml:space="preserve">: </w:t>
      </w:r>
      <w:r w:rsidR="002561AC"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>Andrew Phelps</w:t>
      </w:r>
      <w:r w:rsidRPr="003C15BD">
        <w:rPr>
          <w:rFonts w:ascii="Arial" w:hAnsi="Arial" w:cs="Arial"/>
          <w:color w:val="000000" w:themeColor="text1"/>
          <w:sz w:val="19"/>
          <w:szCs w:val="19"/>
          <w:lang w:val="de-AT"/>
        </w:rPr>
        <w:t>,</w:t>
      </w:r>
    </w:p>
    <w:p w14:paraId="7BC28AC7" w14:textId="77777777" w:rsidR="006A6283" w:rsidRPr="00247BBC" w:rsidRDefault="006A6283" w:rsidP="006A6283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17A0C832" w14:textId="77777777" w:rsidR="006A6283" w:rsidRDefault="006A6283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</w:p>
    <w:p w14:paraId="53F1CA9C" w14:textId="77777777" w:rsidR="00757DD4" w:rsidRPr="006D2630" w:rsidRDefault="00757DD4" w:rsidP="00757DD4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79466D80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1DE3B6D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43EA532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sectPr w:rsidR="006D2630" w:rsidRPr="006D2630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A4FA2"/>
    <w:rsid w:val="001A5FAA"/>
    <w:rsid w:val="001E6386"/>
    <w:rsid w:val="00203E78"/>
    <w:rsid w:val="00206611"/>
    <w:rsid w:val="00247BBC"/>
    <w:rsid w:val="002561A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C15BD"/>
    <w:rsid w:val="003D68A4"/>
    <w:rsid w:val="00431514"/>
    <w:rsid w:val="00467FF4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56271"/>
    <w:rsid w:val="00A56563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1AD9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Lederer</dc:creator>
  <cp:lastModifiedBy>User</cp:lastModifiedBy>
  <cp:revision>5</cp:revision>
  <dcterms:created xsi:type="dcterms:W3CDTF">2019-02-19T13:24:00Z</dcterms:created>
  <dcterms:modified xsi:type="dcterms:W3CDTF">2019-10-18T14:39:00Z</dcterms:modified>
</cp:coreProperties>
</file>